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3DD9" w14:textId="4C22D493" w:rsidR="00BE64E7" w:rsidRDefault="003224A5" w:rsidP="00BE64E7">
      <w:pPr>
        <w:pStyle w:val="NoSpacing"/>
        <w:jc w:val="center"/>
        <w:rPr>
          <w:b/>
          <w:sz w:val="28"/>
          <w:szCs w:val="28"/>
        </w:rPr>
      </w:pPr>
      <w:r>
        <w:rPr>
          <w:b/>
          <w:sz w:val="28"/>
          <w:szCs w:val="28"/>
        </w:rPr>
        <w:t xml:space="preserve"> </w:t>
      </w:r>
      <w:r w:rsidR="0083468A">
        <w:rPr>
          <w:b/>
          <w:sz w:val="28"/>
          <w:szCs w:val="28"/>
        </w:rPr>
        <w:t>Council Minutes</w:t>
      </w:r>
    </w:p>
    <w:p w14:paraId="6F41F353" w14:textId="06A6D61B" w:rsidR="0083468A" w:rsidRPr="00BE64E7" w:rsidRDefault="0083468A" w:rsidP="00BE64E7">
      <w:pPr>
        <w:pStyle w:val="NoSpacing"/>
        <w:jc w:val="center"/>
        <w:rPr>
          <w:b/>
          <w:sz w:val="28"/>
          <w:szCs w:val="28"/>
        </w:rPr>
      </w:pPr>
      <w:r>
        <w:rPr>
          <w:b/>
          <w:sz w:val="28"/>
          <w:szCs w:val="28"/>
        </w:rPr>
        <w:t>Regular Meeting</w:t>
      </w:r>
    </w:p>
    <w:p w14:paraId="3C73894C" w14:textId="58490FD1" w:rsidR="00BE64E7" w:rsidRDefault="00E66A65" w:rsidP="00BE64E7">
      <w:pPr>
        <w:pStyle w:val="NoSpacing"/>
        <w:jc w:val="center"/>
        <w:rPr>
          <w:sz w:val="28"/>
          <w:szCs w:val="28"/>
        </w:rPr>
      </w:pPr>
      <w:r>
        <w:rPr>
          <w:b/>
          <w:sz w:val="28"/>
          <w:szCs w:val="28"/>
        </w:rPr>
        <w:t>October 5</w:t>
      </w:r>
      <w:r w:rsidR="0037273A">
        <w:rPr>
          <w:b/>
          <w:sz w:val="28"/>
          <w:szCs w:val="28"/>
        </w:rPr>
        <w:t>, 2021</w:t>
      </w:r>
    </w:p>
    <w:p w14:paraId="52836E99" w14:textId="33D10621" w:rsidR="00BE64E7" w:rsidRDefault="00BE64E7" w:rsidP="00BE64E7">
      <w:pPr>
        <w:pStyle w:val="NoSpacing"/>
        <w:jc w:val="center"/>
        <w:rPr>
          <w:sz w:val="28"/>
          <w:szCs w:val="28"/>
        </w:rPr>
      </w:pPr>
    </w:p>
    <w:p w14:paraId="74E4F9AD" w14:textId="797402A7" w:rsidR="00BE64E7" w:rsidRDefault="0083468A" w:rsidP="00BE64E7">
      <w:pPr>
        <w:pStyle w:val="NoSpacing"/>
        <w:rPr>
          <w:bCs/>
          <w:sz w:val="24"/>
          <w:szCs w:val="24"/>
        </w:rPr>
      </w:pPr>
      <w:r>
        <w:rPr>
          <w:bCs/>
          <w:sz w:val="24"/>
          <w:szCs w:val="24"/>
        </w:rPr>
        <w:t>A regular meeting of the Millen City Council was held on October 5, 2021 at 6:00 P.M. in the Council Chambers at City Hall. Present were Mayor King Rocker, Council Members Darrel Clifton, Regina Coney, Ed Fuller, Robin Scott and Walter Thomas. Also present were City Attorney Hubert Reeves, and City Manager Jeff Brantley.</w:t>
      </w:r>
    </w:p>
    <w:p w14:paraId="7296B9D3" w14:textId="77777777" w:rsidR="0083468A" w:rsidRPr="0083468A" w:rsidRDefault="0083468A" w:rsidP="00BE64E7">
      <w:pPr>
        <w:pStyle w:val="NoSpacing"/>
        <w:rPr>
          <w:bCs/>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2DFF8557" w14:textId="7872FDA2" w:rsidR="00CD21DB" w:rsidRDefault="00DD4AE4" w:rsidP="00C65EE6">
      <w:pPr>
        <w:pStyle w:val="NoSpacing"/>
        <w:ind w:left="720"/>
        <w:rPr>
          <w:bCs/>
          <w:sz w:val="24"/>
          <w:szCs w:val="24"/>
        </w:rPr>
      </w:pPr>
      <w:r>
        <w:rPr>
          <w:bCs/>
          <w:sz w:val="24"/>
          <w:szCs w:val="24"/>
        </w:rPr>
        <w:t>Mayor Rocker called the meeting to order at 6:00 P.M.</w:t>
      </w:r>
    </w:p>
    <w:p w14:paraId="6E793898" w14:textId="77777777" w:rsidR="00404B7B" w:rsidRPr="00DD4AE4" w:rsidRDefault="00404B7B" w:rsidP="00C65EE6">
      <w:pPr>
        <w:pStyle w:val="NoSpacing"/>
        <w:ind w:left="720"/>
        <w:rPr>
          <w:bCs/>
          <w:sz w:val="24"/>
          <w:szCs w:val="24"/>
        </w:rPr>
      </w:pPr>
    </w:p>
    <w:p w14:paraId="0057EE84" w14:textId="54925165" w:rsidR="00E66A65" w:rsidRDefault="00C65EE6" w:rsidP="00E66A65">
      <w:pPr>
        <w:pStyle w:val="NoSpacing"/>
        <w:numPr>
          <w:ilvl w:val="0"/>
          <w:numId w:val="1"/>
        </w:numPr>
        <w:rPr>
          <w:b/>
          <w:sz w:val="24"/>
          <w:szCs w:val="24"/>
        </w:rPr>
      </w:pPr>
      <w:r>
        <w:rPr>
          <w:b/>
          <w:sz w:val="24"/>
          <w:szCs w:val="24"/>
        </w:rPr>
        <w:t>Invocation</w:t>
      </w:r>
    </w:p>
    <w:p w14:paraId="0C497CDE" w14:textId="6DC2D6BE" w:rsidR="00982825" w:rsidRDefault="00E4518C" w:rsidP="00982825">
      <w:pPr>
        <w:pStyle w:val="NoSpacing"/>
        <w:ind w:left="720"/>
        <w:rPr>
          <w:bCs/>
          <w:sz w:val="24"/>
          <w:szCs w:val="24"/>
        </w:rPr>
      </w:pPr>
      <w:r>
        <w:rPr>
          <w:bCs/>
          <w:sz w:val="24"/>
          <w:szCs w:val="24"/>
        </w:rPr>
        <w:t>City Attorney Hubert Reeves gave the invocation.</w:t>
      </w:r>
    </w:p>
    <w:p w14:paraId="66B52B03" w14:textId="77777777" w:rsidR="00E4518C" w:rsidRPr="00E4518C" w:rsidRDefault="00E4518C" w:rsidP="00982825">
      <w:pPr>
        <w:pStyle w:val="NoSpacing"/>
        <w:ind w:left="720"/>
        <w:rPr>
          <w:bCs/>
          <w:sz w:val="24"/>
          <w:szCs w:val="24"/>
        </w:rPr>
      </w:pPr>
    </w:p>
    <w:p w14:paraId="7E5790B8" w14:textId="63373F86" w:rsidR="00E66A65" w:rsidRPr="00927624" w:rsidRDefault="00E66A65" w:rsidP="00D769A0">
      <w:pPr>
        <w:pStyle w:val="NoSpacing"/>
        <w:numPr>
          <w:ilvl w:val="0"/>
          <w:numId w:val="1"/>
        </w:numPr>
        <w:rPr>
          <w:b/>
          <w:sz w:val="24"/>
          <w:szCs w:val="24"/>
        </w:rPr>
      </w:pPr>
      <w:r>
        <w:rPr>
          <w:b/>
          <w:sz w:val="24"/>
          <w:szCs w:val="24"/>
        </w:rPr>
        <w:t xml:space="preserve">Public Hearing </w:t>
      </w:r>
      <w:r w:rsidR="00982825">
        <w:rPr>
          <w:b/>
          <w:sz w:val="24"/>
          <w:szCs w:val="24"/>
        </w:rPr>
        <w:t>for the 2021 Millage Rate</w:t>
      </w:r>
    </w:p>
    <w:p w14:paraId="0E4B0DB3" w14:textId="5828D706" w:rsidR="00CD21DB" w:rsidRDefault="00E4518C" w:rsidP="00D769A0">
      <w:pPr>
        <w:pStyle w:val="NoSpacing"/>
        <w:rPr>
          <w:bCs/>
          <w:sz w:val="24"/>
          <w:szCs w:val="24"/>
        </w:rPr>
      </w:pPr>
      <w:r>
        <w:rPr>
          <w:b/>
          <w:sz w:val="24"/>
          <w:szCs w:val="24"/>
        </w:rPr>
        <w:tab/>
      </w:r>
      <w:r w:rsidR="005531FD">
        <w:rPr>
          <w:bCs/>
          <w:sz w:val="24"/>
          <w:szCs w:val="24"/>
        </w:rPr>
        <w:t xml:space="preserve">Mayor Rocker opened the Public Hearing for the </w:t>
      </w:r>
      <w:r w:rsidR="0092445A">
        <w:rPr>
          <w:bCs/>
          <w:sz w:val="24"/>
          <w:szCs w:val="24"/>
        </w:rPr>
        <w:t xml:space="preserve">2021 Property Tax Millage Rate at </w:t>
      </w:r>
      <w:r w:rsidR="0092445A">
        <w:rPr>
          <w:bCs/>
          <w:sz w:val="24"/>
          <w:szCs w:val="24"/>
        </w:rPr>
        <w:tab/>
        <w:t xml:space="preserve">6:01P.M. After discussion and no further questions, Mayor Rocker closed the Public </w:t>
      </w:r>
      <w:r w:rsidR="0092445A">
        <w:rPr>
          <w:bCs/>
          <w:sz w:val="24"/>
          <w:szCs w:val="24"/>
        </w:rPr>
        <w:tab/>
        <w:t>Hearing at 6:06P.M.</w:t>
      </w:r>
    </w:p>
    <w:p w14:paraId="31CDF625" w14:textId="77777777" w:rsidR="0092445A" w:rsidRPr="00E4518C" w:rsidRDefault="0092445A" w:rsidP="00D769A0">
      <w:pPr>
        <w:pStyle w:val="NoSpacing"/>
        <w:rPr>
          <w:bCs/>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79CFEC4D" w14:textId="598CF230" w:rsidR="006245E6" w:rsidRDefault="007F2668" w:rsidP="00C121D4">
      <w:pPr>
        <w:pStyle w:val="NoSpacing"/>
        <w:ind w:left="720"/>
        <w:rPr>
          <w:b/>
          <w:sz w:val="24"/>
          <w:szCs w:val="24"/>
        </w:rPr>
      </w:pPr>
      <w:r>
        <w:rPr>
          <w:b/>
          <w:sz w:val="24"/>
          <w:szCs w:val="24"/>
        </w:rPr>
        <w:t xml:space="preserve">Approve Minutes from </w:t>
      </w:r>
      <w:r w:rsidR="00E66A65">
        <w:rPr>
          <w:b/>
          <w:sz w:val="24"/>
          <w:szCs w:val="24"/>
        </w:rPr>
        <w:t>September 7</w:t>
      </w:r>
      <w:r w:rsidR="00C121D4">
        <w:rPr>
          <w:b/>
          <w:sz w:val="24"/>
          <w:szCs w:val="24"/>
        </w:rPr>
        <w:t>, 202</w:t>
      </w:r>
      <w:r w:rsidR="009B4C8F">
        <w:rPr>
          <w:b/>
          <w:sz w:val="24"/>
          <w:szCs w:val="24"/>
        </w:rPr>
        <w:t>1</w:t>
      </w:r>
      <w:r w:rsidR="00C121D4">
        <w:rPr>
          <w:b/>
          <w:sz w:val="24"/>
          <w:szCs w:val="24"/>
        </w:rPr>
        <w:t xml:space="preserve"> Regular Council Me</w:t>
      </w:r>
      <w:r w:rsidR="002350A1">
        <w:rPr>
          <w:b/>
          <w:sz w:val="24"/>
          <w:szCs w:val="24"/>
        </w:rPr>
        <w:t>eting</w:t>
      </w:r>
    </w:p>
    <w:p w14:paraId="0F33F49B" w14:textId="0E3F6F38" w:rsidR="00982825" w:rsidRDefault="00565712" w:rsidP="00C121D4">
      <w:pPr>
        <w:pStyle w:val="NoSpacing"/>
        <w:ind w:left="720"/>
        <w:rPr>
          <w:bCs/>
          <w:sz w:val="24"/>
          <w:szCs w:val="24"/>
        </w:rPr>
      </w:pPr>
      <w:r>
        <w:rPr>
          <w:bCs/>
          <w:sz w:val="24"/>
          <w:szCs w:val="24"/>
        </w:rPr>
        <w:t>Council Member Clifton made a motion, seconded by Council Member Fuller to approve the September 7, 2021 Regular Meeting Minutes. The motion carried by unanimous vote.</w:t>
      </w:r>
    </w:p>
    <w:p w14:paraId="329A6623" w14:textId="77777777" w:rsidR="00565712" w:rsidRPr="0092445A" w:rsidRDefault="00565712" w:rsidP="00C121D4">
      <w:pPr>
        <w:pStyle w:val="NoSpacing"/>
        <w:ind w:left="720"/>
        <w:rPr>
          <w:bCs/>
          <w:sz w:val="24"/>
          <w:szCs w:val="24"/>
        </w:rPr>
      </w:pPr>
    </w:p>
    <w:p w14:paraId="2434D39B" w14:textId="76CAC8D5" w:rsidR="00982825" w:rsidRDefault="00982825" w:rsidP="00982825">
      <w:pPr>
        <w:pStyle w:val="NoSpacing"/>
        <w:numPr>
          <w:ilvl w:val="0"/>
          <w:numId w:val="1"/>
        </w:numPr>
        <w:rPr>
          <w:b/>
          <w:sz w:val="24"/>
          <w:szCs w:val="24"/>
        </w:rPr>
      </w:pPr>
      <w:r>
        <w:rPr>
          <w:b/>
          <w:sz w:val="24"/>
          <w:szCs w:val="24"/>
        </w:rPr>
        <w:t>Discuss and Vote to Set the 2021 Millage Rate</w:t>
      </w:r>
    </w:p>
    <w:p w14:paraId="00D5BB7F" w14:textId="61602B7F" w:rsidR="00D05693" w:rsidRDefault="00EE0940" w:rsidP="00C121D4">
      <w:pPr>
        <w:pStyle w:val="NoSpacing"/>
        <w:ind w:left="720"/>
        <w:rPr>
          <w:bCs/>
          <w:sz w:val="24"/>
          <w:szCs w:val="24"/>
        </w:rPr>
      </w:pPr>
      <w:r>
        <w:rPr>
          <w:b/>
          <w:sz w:val="24"/>
          <w:szCs w:val="24"/>
        </w:rPr>
        <w:t xml:space="preserve"> </w:t>
      </w:r>
      <w:r w:rsidR="00565712">
        <w:rPr>
          <w:bCs/>
          <w:sz w:val="24"/>
          <w:szCs w:val="24"/>
        </w:rPr>
        <w:t xml:space="preserve">Council Member Fuller made a motion, seconded by Council Member Clifton to set and approve the 2021 </w:t>
      </w:r>
      <w:r w:rsidR="00F9068A">
        <w:rPr>
          <w:bCs/>
          <w:sz w:val="24"/>
          <w:szCs w:val="24"/>
        </w:rPr>
        <w:t>Net M &amp; O</w:t>
      </w:r>
      <w:r w:rsidR="00565712">
        <w:rPr>
          <w:bCs/>
          <w:sz w:val="24"/>
          <w:szCs w:val="24"/>
        </w:rPr>
        <w:t xml:space="preserve"> Millage Rate </w:t>
      </w:r>
      <w:r w:rsidR="00F9068A">
        <w:rPr>
          <w:bCs/>
          <w:sz w:val="24"/>
          <w:szCs w:val="24"/>
        </w:rPr>
        <w:t>for the City of Millen at 7.246. The motion carried by unanimous vote.</w:t>
      </w:r>
    </w:p>
    <w:p w14:paraId="41719402" w14:textId="77777777" w:rsidR="00F9068A" w:rsidRPr="00565712" w:rsidRDefault="00F9068A" w:rsidP="00C121D4">
      <w:pPr>
        <w:pStyle w:val="NoSpacing"/>
        <w:ind w:left="720"/>
        <w:rPr>
          <w:bCs/>
          <w:sz w:val="24"/>
          <w:szCs w:val="24"/>
        </w:rPr>
      </w:pPr>
    </w:p>
    <w:p w14:paraId="637F1A45" w14:textId="2251BFA8" w:rsidR="00C07314" w:rsidRDefault="00E66A65" w:rsidP="00E66A65">
      <w:pPr>
        <w:pStyle w:val="NoSpacing"/>
        <w:numPr>
          <w:ilvl w:val="0"/>
          <w:numId w:val="1"/>
        </w:numPr>
        <w:rPr>
          <w:b/>
          <w:sz w:val="24"/>
          <w:szCs w:val="24"/>
        </w:rPr>
      </w:pPr>
      <w:r>
        <w:rPr>
          <w:b/>
          <w:sz w:val="24"/>
          <w:szCs w:val="24"/>
        </w:rPr>
        <w:t>Citizen Request to be placed on the Agenda – Steve Burke – Discuss Drainage</w:t>
      </w:r>
    </w:p>
    <w:p w14:paraId="67E3DAE6" w14:textId="2D0D2DD9" w:rsidR="00ED6271" w:rsidRPr="00F9068A" w:rsidRDefault="00ED58B8" w:rsidP="00ED6271">
      <w:pPr>
        <w:pStyle w:val="ListParagraph"/>
        <w:rPr>
          <w:bCs/>
          <w:sz w:val="24"/>
          <w:szCs w:val="24"/>
        </w:rPr>
      </w:pPr>
      <w:r>
        <w:rPr>
          <w:bCs/>
          <w:sz w:val="24"/>
          <w:szCs w:val="24"/>
        </w:rPr>
        <w:t>Mr. Burke was not present at the meeting.</w:t>
      </w:r>
    </w:p>
    <w:p w14:paraId="7F729902" w14:textId="275956DE" w:rsidR="00ED6271" w:rsidRPr="00ED6271" w:rsidRDefault="00ED6271" w:rsidP="00ED6271">
      <w:pPr>
        <w:pStyle w:val="NoSpacing"/>
        <w:numPr>
          <w:ilvl w:val="0"/>
          <w:numId w:val="1"/>
        </w:numPr>
        <w:rPr>
          <w:b/>
          <w:sz w:val="24"/>
          <w:szCs w:val="24"/>
        </w:rPr>
      </w:pPr>
      <w:r>
        <w:rPr>
          <w:b/>
          <w:sz w:val="24"/>
          <w:szCs w:val="24"/>
        </w:rPr>
        <w:t>Approve Purchase of 2 Aerators for the Waste Water Pond – Part of EPD Planned Improvement</w:t>
      </w:r>
    </w:p>
    <w:p w14:paraId="3D6C6A14" w14:textId="5A64AFEA" w:rsidR="00ED6271" w:rsidRDefault="00ED6271" w:rsidP="00ED6271">
      <w:pPr>
        <w:pStyle w:val="NoSpacing"/>
        <w:numPr>
          <w:ilvl w:val="0"/>
          <w:numId w:val="19"/>
        </w:numPr>
        <w:rPr>
          <w:b/>
          <w:sz w:val="24"/>
          <w:szCs w:val="24"/>
        </w:rPr>
      </w:pPr>
      <w:r>
        <w:rPr>
          <w:b/>
          <w:sz w:val="24"/>
          <w:szCs w:val="24"/>
        </w:rPr>
        <w:t xml:space="preserve">2 </w:t>
      </w:r>
      <w:r w:rsidR="00036D0D">
        <w:rPr>
          <w:b/>
          <w:sz w:val="24"/>
          <w:szCs w:val="24"/>
        </w:rPr>
        <w:t xml:space="preserve">- </w:t>
      </w:r>
      <w:r>
        <w:rPr>
          <w:b/>
          <w:sz w:val="24"/>
          <w:szCs w:val="24"/>
        </w:rPr>
        <w:t>10 HP Model FSS Endura Series Aqua-Jet Aerators - $19,500.00</w:t>
      </w:r>
    </w:p>
    <w:p w14:paraId="779D81FC" w14:textId="2CAD931F" w:rsidR="00E66A65" w:rsidRDefault="00ED58B8" w:rsidP="00E66A65">
      <w:pPr>
        <w:pStyle w:val="NoSpacing"/>
        <w:rPr>
          <w:bCs/>
          <w:sz w:val="24"/>
          <w:szCs w:val="24"/>
        </w:rPr>
      </w:pPr>
      <w:r>
        <w:rPr>
          <w:b/>
          <w:sz w:val="24"/>
          <w:szCs w:val="24"/>
        </w:rPr>
        <w:tab/>
      </w:r>
      <w:r>
        <w:rPr>
          <w:bCs/>
          <w:sz w:val="24"/>
          <w:szCs w:val="24"/>
        </w:rPr>
        <w:t xml:space="preserve">Council Member Coney made a motion, seconded by Council Member Scott to approve </w:t>
      </w:r>
      <w:r>
        <w:rPr>
          <w:bCs/>
          <w:sz w:val="24"/>
          <w:szCs w:val="24"/>
        </w:rPr>
        <w:tab/>
        <w:t xml:space="preserve">the purchase of </w:t>
      </w:r>
      <w:r w:rsidR="0082435E">
        <w:rPr>
          <w:bCs/>
          <w:sz w:val="24"/>
          <w:szCs w:val="24"/>
        </w:rPr>
        <w:t>two</w:t>
      </w:r>
      <w:r>
        <w:rPr>
          <w:bCs/>
          <w:sz w:val="24"/>
          <w:szCs w:val="24"/>
        </w:rPr>
        <w:t xml:space="preserve"> 10 HP Model FSS Endura Series Aqua-Jet Aerators for a total of </w:t>
      </w:r>
      <w:r>
        <w:rPr>
          <w:bCs/>
          <w:sz w:val="24"/>
          <w:szCs w:val="24"/>
        </w:rPr>
        <w:tab/>
        <w:t>$19,500.00 paid from Splost 7 Funds. The motion carried by unanimous vote.</w:t>
      </w:r>
    </w:p>
    <w:p w14:paraId="4B3ECD13" w14:textId="77777777" w:rsidR="00ED58B8" w:rsidRPr="00ED58B8" w:rsidRDefault="00ED58B8" w:rsidP="00E66A65">
      <w:pPr>
        <w:pStyle w:val="NoSpacing"/>
        <w:rPr>
          <w:bCs/>
          <w:sz w:val="24"/>
          <w:szCs w:val="24"/>
        </w:rPr>
      </w:pPr>
    </w:p>
    <w:p w14:paraId="7631C5FA" w14:textId="61CC2600" w:rsidR="00E66A65" w:rsidRDefault="005246AB" w:rsidP="00E66A65">
      <w:pPr>
        <w:pStyle w:val="NoSpacing"/>
        <w:numPr>
          <w:ilvl w:val="0"/>
          <w:numId w:val="1"/>
        </w:numPr>
        <w:rPr>
          <w:b/>
          <w:sz w:val="24"/>
          <w:szCs w:val="24"/>
        </w:rPr>
      </w:pPr>
      <w:r>
        <w:rPr>
          <w:b/>
          <w:sz w:val="24"/>
          <w:szCs w:val="24"/>
        </w:rPr>
        <w:t>Approve the Resolution to Adopt the 2021 Amendment to the Jenkins County – City of Millen Joint Comprehensive Plan 2018-2028</w:t>
      </w:r>
    </w:p>
    <w:p w14:paraId="32D8AF9B" w14:textId="519AE208" w:rsidR="005246AB" w:rsidRDefault="002E67A4" w:rsidP="005246AB">
      <w:pPr>
        <w:pStyle w:val="ListParagraph"/>
        <w:rPr>
          <w:bCs/>
          <w:sz w:val="24"/>
          <w:szCs w:val="24"/>
        </w:rPr>
      </w:pPr>
      <w:r>
        <w:rPr>
          <w:bCs/>
          <w:sz w:val="24"/>
          <w:szCs w:val="24"/>
        </w:rPr>
        <w:lastRenderedPageBreak/>
        <w:t xml:space="preserve">Council Member </w:t>
      </w:r>
      <w:r w:rsidR="00891938">
        <w:rPr>
          <w:bCs/>
          <w:sz w:val="24"/>
          <w:szCs w:val="24"/>
        </w:rPr>
        <w:t>Clifton made a motion, seconded by Council Member Fuller to approve a Resolution to Adopt the 2021 Amendment to the Jenkins County-City of Millen Joint Comprehensive Plan 2018-2028. The motion carried by unanimous vote.</w:t>
      </w:r>
      <w:r w:rsidR="0082435E">
        <w:rPr>
          <w:bCs/>
          <w:sz w:val="24"/>
          <w:szCs w:val="24"/>
        </w:rPr>
        <w:t xml:space="preserve"> A copy of the resolution is attached to the minutes.</w:t>
      </w:r>
    </w:p>
    <w:p w14:paraId="63591061" w14:textId="77777777" w:rsidR="00891938" w:rsidRPr="002E67A4" w:rsidRDefault="00891938" w:rsidP="005246AB">
      <w:pPr>
        <w:pStyle w:val="ListParagraph"/>
        <w:rPr>
          <w:bCs/>
          <w:sz w:val="24"/>
          <w:szCs w:val="24"/>
        </w:rPr>
      </w:pPr>
    </w:p>
    <w:p w14:paraId="6FDAAAD5" w14:textId="79FE7554" w:rsidR="005246AB" w:rsidRDefault="005246AB" w:rsidP="00E66A65">
      <w:pPr>
        <w:pStyle w:val="NoSpacing"/>
        <w:numPr>
          <w:ilvl w:val="0"/>
          <w:numId w:val="1"/>
        </w:numPr>
        <w:rPr>
          <w:b/>
          <w:sz w:val="24"/>
          <w:szCs w:val="24"/>
        </w:rPr>
      </w:pPr>
      <w:r>
        <w:rPr>
          <w:b/>
          <w:sz w:val="24"/>
          <w:szCs w:val="24"/>
        </w:rPr>
        <w:t>Discuss and Approve the City of Millen Ordinance for a Broadband Ready Community</w:t>
      </w:r>
    </w:p>
    <w:p w14:paraId="2C7BC6B4" w14:textId="514294D8" w:rsidR="005246AB" w:rsidRPr="00891938" w:rsidRDefault="00F17D31" w:rsidP="005246AB">
      <w:pPr>
        <w:pStyle w:val="ListParagraph"/>
        <w:rPr>
          <w:bCs/>
          <w:sz w:val="24"/>
          <w:szCs w:val="24"/>
        </w:rPr>
      </w:pPr>
      <w:r>
        <w:rPr>
          <w:bCs/>
          <w:sz w:val="24"/>
          <w:szCs w:val="24"/>
        </w:rPr>
        <w:t xml:space="preserve"> </w:t>
      </w:r>
      <w:r w:rsidR="00924FE7">
        <w:rPr>
          <w:bCs/>
          <w:sz w:val="24"/>
          <w:szCs w:val="24"/>
        </w:rPr>
        <w:t>Council Member Coney made a motion, seconded by Council Member Scott to approve the City of Millen Ordinance for a Broadband Ready Community. The motion carried by unanimous vote.</w:t>
      </w:r>
    </w:p>
    <w:p w14:paraId="31E80104" w14:textId="2C07B4DB" w:rsidR="005246AB" w:rsidRDefault="005246AB" w:rsidP="00E66A65">
      <w:pPr>
        <w:pStyle w:val="NoSpacing"/>
        <w:numPr>
          <w:ilvl w:val="0"/>
          <w:numId w:val="1"/>
        </w:numPr>
        <w:rPr>
          <w:b/>
          <w:sz w:val="24"/>
          <w:szCs w:val="24"/>
        </w:rPr>
      </w:pPr>
      <w:r>
        <w:rPr>
          <w:b/>
          <w:sz w:val="24"/>
          <w:szCs w:val="24"/>
        </w:rPr>
        <w:t>Review Proposed Alcohol Code Amendment</w:t>
      </w:r>
    </w:p>
    <w:p w14:paraId="4B4B642C" w14:textId="59B35204" w:rsidR="00794DE1" w:rsidRPr="00924FE7" w:rsidRDefault="004D6213" w:rsidP="00794DE1">
      <w:pPr>
        <w:pStyle w:val="ListParagraph"/>
        <w:rPr>
          <w:bCs/>
          <w:sz w:val="24"/>
          <w:szCs w:val="24"/>
        </w:rPr>
      </w:pPr>
      <w:r>
        <w:rPr>
          <w:bCs/>
          <w:sz w:val="24"/>
          <w:szCs w:val="24"/>
        </w:rPr>
        <w:t xml:space="preserve">Mayor and Council reviewed the proposed alcohol code amendment and discussed </w:t>
      </w:r>
      <w:r w:rsidR="00ED0C89">
        <w:rPr>
          <w:bCs/>
          <w:sz w:val="24"/>
          <w:szCs w:val="24"/>
        </w:rPr>
        <w:t>additions and changes. The ordinance will be brought back to the November meeting for further discussion.</w:t>
      </w:r>
    </w:p>
    <w:p w14:paraId="3EB1EFDA" w14:textId="55E9A292" w:rsidR="00794DE1" w:rsidRPr="00E66A65" w:rsidRDefault="002278AA" w:rsidP="00E66A65">
      <w:pPr>
        <w:pStyle w:val="NoSpacing"/>
        <w:numPr>
          <w:ilvl w:val="0"/>
          <w:numId w:val="1"/>
        </w:numPr>
        <w:rPr>
          <w:b/>
          <w:sz w:val="24"/>
          <w:szCs w:val="24"/>
        </w:rPr>
      </w:pPr>
      <w:r>
        <w:rPr>
          <w:b/>
          <w:sz w:val="24"/>
          <w:szCs w:val="24"/>
        </w:rPr>
        <w:t>Discuss Sewer Improvement Project with ARP Funds – Morningside Circle to College Avenue</w:t>
      </w:r>
    </w:p>
    <w:p w14:paraId="59F4BC54" w14:textId="33D0660E" w:rsidR="00CD21DB" w:rsidRDefault="00ED0C89" w:rsidP="00A157A7">
      <w:pPr>
        <w:pStyle w:val="NoSpacing"/>
        <w:rPr>
          <w:bCs/>
          <w:sz w:val="24"/>
          <w:szCs w:val="24"/>
        </w:rPr>
      </w:pPr>
      <w:r>
        <w:rPr>
          <w:b/>
          <w:sz w:val="24"/>
          <w:szCs w:val="24"/>
        </w:rPr>
        <w:tab/>
      </w:r>
      <w:r>
        <w:rPr>
          <w:bCs/>
          <w:sz w:val="24"/>
          <w:szCs w:val="24"/>
        </w:rPr>
        <w:t xml:space="preserve">Council Member Clifton made a motion, seconded by Council Member Fuller to approve </w:t>
      </w:r>
      <w:r>
        <w:rPr>
          <w:bCs/>
          <w:sz w:val="24"/>
          <w:szCs w:val="24"/>
        </w:rPr>
        <w:tab/>
        <w:t xml:space="preserve">the bid from Shockley Plumbing Inc. for sewer repairs in the amount of $50,200.00. </w:t>
      </w:r>
      <w:r w:rsidR="0082435E">
        <w:rPr>
          <w:bCs/>
          <w:sz w:val="24"/>
          <w:szCs w:val="24"/>
        </w:rPr>
        <w:t>Also,</w:t>
      </w:r>
      <w:r>
        <w:rPr>
          <w:bCs/>
          <w:sz w:val="24"/>
          <w:szCs w:val="24"/>
        </w:rPr>
        <w:t xml:space="preserve"> </w:t>
      </w:r>
      <w:r>
        <w:rPr>
          <w:bCs/>
          <w:sz w:val="24"/>
          <w:szCs w:val="24"/>
        </w:rPr>
        <w:tab/>
        <w:t xml:space="preserve">in the approval was for an addition 550’ of pipe bursting between College Avenue and </w:t>
      </w:r>
      <w:r>
        <w:rPr>
          <w:bCs/>
          <w:sz w:val="24"/>
          <w:szCs w:val="24"/>
        </w:rPr>
        <w:tab/>
        <w:t xml:space="preserve">Winthrope Avenue at $50 per foot in the amount of $27,500.00, for a total project cost </w:t>
      </w:r>
      <w:r>
        <w:rPr>
          <w:bCs/>
          <w:sz w:val="24"/>
          <w:szCs w:val="24"/>
        </w:rPr>
        <w:tab/>
        <w:t>of $77,700.00.</w:t>
      </w:r>
      <w:r w:rsidR="00CD5FEB">
        <w:rPr>
          <w:bCs/>
          <w:sz w:val="24"/>
          <w:szCs w:val="24"/>
        </w:rPr>
        <w:t xml:space="preserve"> The motion carried by unanimous vote.</w:t>
      </w:r>
    </w:p>
    <w:p w14:paraId="57948F10" w14:textId="77777777" w:rsidR="00ED0C89" w:rsidRPr="00ED0C89" w:rsidRDefault="00ED0C89" w:rsidP="00A157A7">
      <w:pPr>
        <w:pStyle w:val="NoSpacing"/>
        <w:rPr>
          <w:bCs/>
          <w:sz w:val="24"/>
          <w:szCs w:val="24"/>
        </w:rPr>
      </w:pPr>
    </w:p>
    <w:p w14:paraId="17FBCCEA" w14:textId="0B1599D7" w:rsidR="00F45E42" w:rsidRDefault="00F45E42" w:rsidP="00D073B0">
      <w:pPr>
        <w:pStyle w:val="NoSpacing"/>
        <w:numPr>
          <w:ilvl w:val="0"/>
          <w:numId w:val="1"/>
        </w:numPr>
        <w:rPr>
          <w:b/>
          <w:sz w:val="24"/>
          <w:szCs w:val="24"/>
        </w:rPr>
      </w:pPr>
      <w:r>
        <w:rPr>
          <w:b/>
          <w:sz w:val="24"/>
          <w:szCs w:val="24"/>
        </w:rPr>
        <w:t>City Manager Report</w:t>
      </w:r>
    </w:p>
    <w:p w14:paraId="6ED05D01" w14:textId="31B6DC29" w:rsidR="00CD21DB" w:rsidRDefault="00BA1484" w:rsidP="00A67852">
      <w:pPr>
        <w:pStyle w:val="NoSpacing"/>
        <w:numPr>
          <w:ilvl w:val="0"/>
          <w:numId w:val="2"/>
        </w:numPr>
        <w:rPr>
          <w:b/>
          <w:sz w:val="24"/>
          <w:szCs w:val="24"/>
        </w:rPr>
      </w:pPr>
      <w:r>
        <w:rPr>
          <w:b/>
          <w:sz w:val="24"/>
          <w:szCs w:val="24"/>
        </w:rPr>
        <w:t xml:space="preserve"> Financials</w:t>
      </w:r>
    </w:p>
    <w:p w14:paraId="4F28E856" w14:textId="2428EC7F" w:rsidR="00CD5FEB" w:rsidRDefault="00CD5FEB" w:rsidP="00CD5FEB">
      <w:pPr>
        <w:pStyle w:val="NoSpacing"/>
        <w:ind w:left="1080"/>
        <w:rPr>
          <w:bCs/>
          <w:sz w:val="24"/>
          <w:szCs w:val="24"/>
        </w:rPr>
      </w:pPr>
      <w:r>
        <w:rPr>
          <w:bCs/>
          <w:sz w:val="24"/>
          <w:szCs w:val="24"/>
        </w:rPr>
        <w:t>City Manager Brantley reviewed the financials with Mayor and Council. He informed them that the City would receive the Insurance Tax Premium in October for approximately $250,000.00.</w:t>
      </w:r>
    </w:p>
    <w:p w14:paraId="51057E48" w14:textId="77777777" w:rsidR="00CD5FEB" w:rsidRPr="00CD5FEB" w:rsidRDefault="00CD5FEB" w:rsidP="00CD5FEB">
      <w:pPr>
        <w:pStyle w:val="NoSpacing"/>
        <w:ind w:left="1080"/>
        <w:rPr>
          <w:bCs/>
          <w:sz w:val="24"/>
          <w:szCs w:val="24"/>
        </w:rPr>
      </w:pPr>
    </w:p>
    <w:p w14:paraId="52C9D41E" w14:textId="5ACA6832" w:rsidR="00C9052E" w:rsidRDefault="005719EA" w:rsidP="00982825">
      <w:pPr>
        <w:pStyle w:val="NoSpacing"/>
        <w:numPr>
          <w:ilvl w:val="0"/>
          <w:numId w:val="2"/>
        </w:numPr>
        <w:rPr>
          <w:b/>
          <w:sz w:val="24"/>
          <w:szCs w:val="24"/>
        </w:rPr>
      </w:pPr>
      <w:r>
        <w:rPr>
          <w:b/>
          <w:sz w:val="24"/>
          <w:szCs w:val="24"/>
        </w:rPr>
        <w:t>2021 CDBG Award</w:t>
      </w:r>
      <w:r w:rsidR="00ED6271">
        <w:rPr>
          <w:b/>
          <w:sz w:val="24"/>
          <w:szCs w:val="24"/>
        </w:rPr>
        <w:t xml:space="preserve"> – Palmer Row</w:t>
      </w:r>
    </w:p>
    <w:p w14:paraId="220C306A" w14:textId="1F81FAAC" w:rsidR="00CD5FEB" w:rsidRDefault="00CD5FEB" w:rsidP="00CD5FEB">
      <w:pPr>
        <w:pStyle w:val="NoSpacing"/>
        <w:ind w:left="1080"/>
        <w:rPr>
          <w:bCs/>
          <w:sz w:val="24"/>
          <w:szCs w:val="24"/>
        </w:rPr>
      </w:pPr>
      <w:r>
        <w:rPr>
          <w:bCs/>
          <w:sz w:val="24"/>
          <w:szCs w:val="24"/>
        </w:rPr>
        <w:t>City Manager Brantley informed Mayor and Council that the City was approved for the 2021 CDBG Grant in the amount of $1,000,000.00</w:t>
      </w:r>
      <w:r w:rsidR="00C73EB3">
        <w:rPr>
          <w:bCs/>
          <w:sz w:val="24"/>
          <w:szCs w:val="24"/>
        </w:rPr>
        <w:t>.</w:t>
      </w:r>
    </w:p>
    <w:p w14:paraId="587A5985" w14:textId="77777777" w:rsidR="00C73EB3" w:rsidRPr="00CD5FEB" w:rsidRDefault="00C73EB3" w:rsidP="00CD5FEB">
      <w:pPr>
        <w:pStyle w:val="NoSpacing"/>
        <w:ind w:left="1080"/>
        <w:rPr>
          <w:bCs/>
          <w:sz w:val="24"/>
          <w:szCs w:val="24"/>
        </w:rPr>
      </w:pPr>
    </w:p>
    <w:p w14:paraId="5381A0EA" w14:textId="68C936A1" w:rsidR="00ED6271" w:rsidRDefault="00ED6271" w:rsidP="00982825">
      <w:pPr>
        <w:pStyle w:val="NoSpacing"/>
        <w:numPr>
          <w:ilvl w:val="0"/>
          <w:numId w:val="2"/>
        </w:numPr>
        <w:rPr>
          <w:b/>
          <w:sz w:val="24"/>
          <w:szCs w:val="24"/>
        </w:rPr>
      </w:pPr>
      <w:r>
        <w:rPr>
          <w:b/>
          <w:sz w:val="24"/>
          <w:szCs w:val="24"/>
        </w:rPr>
        <w:t>2020 CDBG Update – Lincoln, Warren and Tarver Streets</w:t>
      </w:r>
    </w:p>
    <w:p w14:paraId="0A41AD3C" w14:textId="3D18C0A8" w:rsidR="00C73EB3" w:rsidRDefault="00C73EB3" w:rsidP="00C73EB3">
      <w:pPr>
        <w:pStyle w:val="NoSpacing"/>
        <w:ind w:left="1080"/>
        <w:rPr>
          <w:bCs/>
          <w:sz w:val="24"/>
          <w:szCs w:val="24"/>
        </w:rPr>
      </w:pPr>
      <w:r>
        <w:rPr>
          <w:bCs/>
          <w:sz w:val="24"/>
          <w:szCs w:val="24"/>
        </w:rPr>
        <w:t>Mayor and Council were informed that work on the 2020 CDBG should begin in about 2 months.</w:t>
      </w:r>
    </w:p>
    <w:p w14:paraId="79A3C48B" w14:textId="77777777" w:rsidR="00C73EB3" w:rsidRPr="00C73EB3" w:rsidRDefault="00C73EB3" w:rsidP="00C73EB3">
      <w:pPr>
        <w:pStyle w:val="NoSpacing"/>
        <w:ind w:left="1080"/>
        <w:rPr>
          <w:bCs/>
          <w:sz w:val="24"/>
          <w:szCs w:val="24"/>
        </w:rPr>
      </w:pPr>
    </w:p>
    <w:p w14:paraId="71F64CEE" w14:textId="1AB80EB2" w:rsidR="005719EA" w:rsidRDefault="004534D0" w:rsidP="00982825">
      <w:pPr>
        <w:pStyle w:val="NoSpacing"/>
        <w:numPr>
          <w:ilvl w:val="0"/>
          <w:numId w:val="2"/>
        </w:numPr>
        <w:rPr>
          <w:b/>
          <w:sz w:val="24"/>
          <w:szCs w:val="24"/>
        </w:rPr>
      </w:pPr>
      <w:r>
        <w:rPr>
          <w:b/>
          <w:sz w:val="24"/>
          <w:szCs w:val="24"/>
        </w:rPr>
        <w:t>Sanitation Update</w:t>
      </w:r>
    </w:p>
    <w:p w14:paraId="2218826E" w14:textId="24294F62" w:rsidR="00C73EB3" w:rsidRPr="0082435E" w:rsidRDefault="0082435E" w:rsidP="00C73EB3">
      <w:pPr>
        <w:pStyle w:val="NoSpacing"/>
        <w:ind w:left="1080"/>
        <w:rPr>
          <w:bCs/>
          <w:sz w:val="24"/>
          <w:szCs w:val="24"/>
        </w:rPr>
      </w:pPr>
      <w:r>
        <w:rPr>
          <w:bCs/>
          <w:sz w:val="24"/>
          <w:szCs w:val="24"/>
        </w:rPr>
        <w:t>City Manager Brantley discussed issues with garbage and yard debris pickup and efforts to correct issues with Allgreen Services.</w:t>
      </w:r>
    </w:p>
    <w:p w14:paraId="31A9F685" w14:textId="77777777" w:rsidR="002808BF" w:rsidRPr="002808BF" w:rsidRDefault="002808BF" w:rsidP="002808BF">
      <w:pPr>
        <w:pStyle w:val="NoSpacing"/>
        <w:ind w:left="1080"/>
        <w:rPr>
          <w:b/>
          <w:sz w:val="24"/>
          <w:szCs w:val="24"/>
        </w:rPr>
      </w:pPr>
    </w:p>
    <w:p w14:paraId="304A2C07" w14:textId="0B42C97A" w:rsidR="00A01A77" w:rsidRDefault="00A01A77" w:rsidP="00A01A77">
      <w:pPr>
        <w:pStyle w:val="NoSpacing"/>
        <w:numPr>
          <w:ilvl w:val="0"/>
          <w:numId w:val="1"/>
        </w:numPr>
        <w:rPr>
          <w:b/>
          <w:sz w:val="24"/>
          <w:szCs w:val="24"/>
        </w:rPr>
      </w:pPr>
      <w:r>
        <w:rPr>
          <w:b/>
          <w:sz w:val="24"/>
          <w:szCs w:val="24"/>
        </w:rPr>
        <w:t>Mayor’s Report</w:t>
      </w:r>
    </w:p>
    <w:p w14:paraId="38E4E6BB" w14:textId="30B989B0" w:rsidR="00CB5C95" w:rsidRDefault="0082435E" w:rsidP="00A26030">
      <w:pPr>
        <w:pStyle w:val="NoSpacing"/>
        <w:ind w:left="1080"/>
        <w:rPr>
          <w:bCs/>
          <w:sz w:val="24"/>
          <w:szCs w:val="24"/>
        </w:rPr>
      </w:pPr>
      <w:r>
        <w:rPr>
          <w:bCs/>
          <w:sz w:val="24"/>
          <w:szCs w:val="24"/>
        </w:rPr>
        <w:t>Nothing to report</w:t>
      </w:r>
    </w:p>
    <w:p w14:paraId="58E3E5F9" w14:textId="77777777" w:rsidR="0082435E" w:rsidRPr="0082435E" w:rsidRDefault="0082435E" w:rsidP="00A26030">
      <w:pPr>
        <w:pStyle w:val="NoSpacing"/>
        <w:ind w:left="1080"/>
        <w:rPr>
          <w:bCs/>
          <w:sz w:val="24"/>
          <w:szCs w:val="24"/>
        </w:rPr>
      </w:pPr>
    </w:p>
    <w:p w14:paraId="2927EEBD" w14:textId="6C542E90" w:rsidR="00CD21DB" w:rsidRPr="000B3499" w:rsidRDefault="00A26030" w:rsidP="0049003B">
      <w:pPr>
        <w:pStyle w:val="NoSpacing"/>
        <w:numPr>
          <w:ilvl w:val="0"/>
          <w:numId w:val="1"/>
        </w:numPr>
        <w:rPr>
          <w:b/>
          <w:sz w:val="24"/>
          <w:szCs w:val="24"/>
        </w:rPr>
      </w:pPr>
      <w:r>
        <w:rPr>
          <w:b/>
          <w:sz w:val="24"/>
          <w:szCs w:val="24"/>
        </w:rPr>
        <w:t>City Attorney Report</w:t>
      </w:r>
    </w:p>
    <w:p w14:paraId="6D463860" w14:textId="4E569E20" w:rsidR="00CD21DB" w:rsidRDefault="0082435E" w:rsidP="0049003B">
      <w:pPr>
        <w:pStyle w:val="NoSpacing"/>
        <w:ind w:left="720"/>
        <w:rPr>
          <w:bCs/>
          <w:sz w:val="24"/>
          <w:szCs w:val="24"/>
        </w:rPr>
      </w:pPr>
      <w:r>
        <w:rPr>
          <w:bCs/>
          <w:sz w:val="24"/>
          <w:szCs w:val="24"/>
        </w:rPr>
        <w:t>Nothing to Report</w:t>
      </w:r>
    </w:p>
    <w:p w14:paraId="6BFD174D" w14:textId="77777777" w:rsidR="0082435E" w:rsidRPr="0082435E" w:rsidRDefault="0082435E" w:rsidP="0049003B">
      <w:pPr>
        <w:pStyle w:val="NoSpacing"/>
        <w:ind w:left="720"/>
        <w:rPr>
          <w:bCs/>
          <w:sz w:val="24"/>
          <w:szCs w:val="24"/>
        </w:rPr>
      </w:pPr>
    </w:p>
    <w:p w14:paraId="4CFBEFE5" w14:textId="77777777" w:rsidR="0082435E" w:rsidRDefault="00A26030" w:rsidP="0082435E">
      <w:pPr>
        <w:pStyle w:val="NoSpacing"/>
        <w:numPr>
          <w:ilvl w:val="0"/>
          <w:numId w:val="1"/>
        </w:numPr>
        <w:rPr>
          <w:b/>
          <w:sz w:val="24"/>
          <w:szCs w:val="24"/>
        </w:rPr>
      </w:pPr>
      <w:r>
        <w:rPr>
          <w:b/>
          <w:sz w:val="24"/>
          <w:szCs w:val="24"/>
        </w:rPr>
        <w:t xml:space="preserve">Executive Session </w:t>
      </w:r>
    </w:p>
    <w:p w14:paraId="241A7885" w14:textId="706D65B0" w:rsidR="00CD21DB" w:rsidRDefault="0082435E" w:rsidP="0082435E">
      <w:pPr>
        <w:pStyle w:val="NoSpacing"/>
        <w:ind w:left="720"/>
        <w:rPr>
          <w:bCs/>
          <w:sz w:val="24"/>
          <w:szCs w:val="24"/>
        </w:rPr>
      </w:pPr>
      <w:r w:rsidRPr="0082435E">
        <w:rPr>
          <w:bCs/>
          <w:sz w:val="24"/>
          <w:szCs w:val="24"/>
        </w:rPr>
        <w:t>Not Needed</w:t>
      </w:r>
    </w:p>
    <w:p w14:paraId="2FE30993" w14:textId="77777777" w:rsidR="0082435E" w:rsidRPr="0082435E" w:rsidRDefault="0082435E" w:rsidP="0082435E">
      <w:pPr>
        <w:pStyle w:val="NoSpacing"/>
        <w:ind w:left="720"/>
        <w:rPr>
          <w:b/>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6155A133" w14:textId="0D880BAB" w:rsidR="00A26030" w:rsidRDefault="0082435E" w:rsidP="00A26030">
      <w:pPr>
        <w:pStyle w:val="ListParagraph"/>
        <w:rPr>
          <w:bCs/>
          <w:sz w:val="24"/>
          <w:szCs w:val="24"/>
        </w:rPr>
      </w:pPr>
      <w:r>
        <w:rPr>
          <w:bCs/>
          <w:sz w:val="24"/>
          <w:szCs w:val="24"/>
        </w:rPr>
        <w:t>There being no further business Mayor Rocker adjourned the meeting at 6:55 P.M.</w:t>
      </w:r>
    </w:p>
    <w:p w14:paraId="3734499B" w14:textId="6BF898C5" w:rsidR="0082435E" w:rsidRDefault="0082435E" w:rsidP="00A26030">
      <w:pPr>
        <w:pStyle w:val="ListParagraph"/>
        <w:rPr>
          <w:bCs/>
          <w:sz w:val="24"/>
          <w:szCs w:val="24"/>
        </w:rPr>
      </w:pPr>
    </w:p>
    <w:p w14:paraId="3B09B920" w14:textId="7F0FC854" w:rsidR="0082435E" w:rsidRDefault="0082435E" w:rsidP="00A26030">
      <w:pPr>
        <w:pStyle w:val="ListParagraph"/>
        <w:rPr>
          <w:bCs/>
          <w:sz w:val="24"/>
          <w:szCs w:val="24"/>
        </w:rPr>
      </w:pPr>
    </w:p>
    <w:p w14:paraId="1B853834" w14:textId="5AE77182" w:rsidR="0082435E" w:rsidRDefault="0082435E" w:rsidP="00A26030">
      <w:pPr>
        <w:pStyle w:val="ListParagraph"/>
        <w:rPr>
          <w:b/>
          <w:sz w:val="24"/>
          <w:szCs w:val="24"/>
        </w:rPr>
      </w:pPr>
      <w:r>
        <w:rPr>
          <w:b/>
          <w:sz w:val="24"/>
          <w:szCs w:val="24"/>
        </w:rPr>
        <w:t>Approved by Mayor and Council: ________________________________</w:t>
      </w:r>
    </w:p>
    <w:p w14:paraId="7BFA7744" w14:textId="52BE733F" w:rsidR="0082435E" w:rsidRDefault="0082435E" w:rsidP="00A26030">
      <w:pPr>
        <w:pStyle w:val="ListParagraph"/>
        <w:rPr>
          <w:b/>
          <w:sz w:val="24"/>
          <w:szCs w:val="24"/>
        </w:rPr>
      </w:pPr>
    </w:p>
    <w:p w14:paraId="6F58285A" w14:textId="2410F730" w:rsidR="0082435E" w:rsidRDefault="0082435E" w:rsidP="00A26030">
      <w:pPr>
        <w:pStyle w:val="ListParagraph"/>
        <w:rPr>
          <w:b/>
          <w:sz w:val="24"/>
          <w:szCs w:val="24"/>
        </w:rPr>
      </w:pPr>
    </w:p>
    <w:p w14:paraId="39E7B4E5" w14:textId="394AD019" w:rsidR="0082435E" w:rsidRDefault="0082435E" w:rsidP="00A26030">
      <w:pPr>
        <w:pStyle w:val="ListParagraph"/>
        <w:rPr>
          <w:b/>
          <w:sz w:val="24"/>
          <w:szCs w:val="24"/>
        </w:rPr>
      </w:pPr>
      <w:r>
        <w:rPr>
          <w:b/>
          <w:sz w:val="24"/>
          <w:szCs w:val="24"/>
        </w:rPr>
        <w:t>Mayor’s Signature: ____________________________________________</w:t>
      </w:r>
    </w:p>
    <w:p w14:paraId="061E324A" w14:textId="4F7C073D" w:rsidR="0082435E" w:rsidRDefault="0082435E" w:rsidP="00A26030">
      <w:pPr>
        <w:pStyle w:val="ListParagraph"/>
        <w:rPr>
          <w:b/>
          <w:sz w:val="24"/>
          <w:szCs w:val="24"/>
        </w:rPr>
      </w:pPr>
    </w:p>
    <w:p w14:paraId="642E9E80" w14:textId="6B83918E" w:rsidR="0082435E" w:rsidRDefault="0082435E" w:rsidP="00A26030">
      <w:pPr>
        <w:pStyle w:val="ListParagraph"/>
        <w:rPr>
          <w:b/>
          <w:sz w:val="24"/>
          <w:szCs w:val="24"/>
        </w:rPr>
      </w:pPr>
    </w:p>
    <w:p w14:paraId="3173D47F" w14:textId="1F1FC124" w:rsidR="0082435E" w:rsidRPr="0082435E" w:rsidRDefault="0082435E" w:rsidP="00A26030">
      <w:pPr>
        <w:pStyle w:val="ListParagraph"/>
        <w:rPr>
          <w:b/>
          <w:sz w:val="24"/>
          <w:szCs w:val="24"/>
        </w:rPr>
      </w:pPr>
      <w:r>
        <w:rPr>
          <w:b/>
          <w:sz w:val="24"/>
          <w:szCs w:val="24"/>
        </w:rPr>
        <w:t>Attest by City Manager: ________________________________________</w:t>
      </w:r>
    </w:p>
    <w:p w14:paraId="0FE815A0" w14:textId="6E48C597"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8450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8E707C"/>
    <w:multiLevelType w:val="hybridMultilevel"/>
    <w:tmpl w:val="1CA8CF08"/>
    <w:lvl w:ilvl="0" w:tplc="EF3EBCC4">
      <w:start w:val="4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8C3ECA"/>
    <w:multiLevelType w:val="hybridMultilevel"/>
    <w:tmpl w:val="09F0AC96"/>
    <w:lvl w:ilvl="0" w:tplc="F452B57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EE7097"/>
    <w:multiLevelType w:val="hybridMultilevel"/>
    <w:tmpl w:val="77B24F44"/>
    <w:lvl w:ilvl="0" w:tplc="098A788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2E337D"/>
    <w:multiLevelType w:val="hybridMultilevel"/>
    <w:tmpl w:val="59A45A02"/>
    <w:lvl w:ilvl="0" w:tplc="98DCA0CC">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14"/>
  </w:num>
  <w:num w:numId="4">
    <w:abstractNumId w:val="18"/>
  </w:num>
  <w:num w:numId="5">
    <w:abstractNumId w:val="13"/>
  </w:num>
  <w:num w:numId="6">
    <w:abstractNumId w:val="15"/>
  </w:num>
  <w:num w:numId="7">
    <w:abstractNumId w:val="10"/>
  </w:num>
  <w:num w:numId="8">
    <w:abstractNumId w:val="3"/>
  </w:num>
  <w:num w:numId="9">
    <w:abstractNumId w:val="1"/>
  </w:num>
  <w:num w:numId="10">
    <w:abstractNumId w:val="7"/>
  </w:num>
  <w:num w:numId="11">
    <w:abstractNumId w:val="16"/>
  </w:num>
  <w:num w:numId="12">
    <w:abstractNumId w:val="0"/>
  </w:num>
  <w:num w:numId="13">
    <w:abstractNumId w:val="17"/>
  </w:num>
  <w:num w:numId="14">
    <w:abstractNumId w:val="6"/>
  </w:num>
  <w:num w:numId="15">
    <w:abstractNumId w:val="4"/>
  </w:num>
  <w:num w:numId="16">
    <w:abstractNumId w:val="8"/>
  </w:num>
  <w:num w:numId="17">
    <w:abstractNumId w:val="9"/>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20D0"/>
    <w:rsid w:val="00027B74"/>
    <w:rsid w:val="0003079F"/>
    <w:rsid w:val="00036D0D"/>
    <w:rsid w:val="00072A14"/>
    <w:rsid w:val="00081366"/>
    <w:rsid w:val="00084C37"/>
    <w:rsid w:val="000A6A9C"/>
    <w:rsid w:val="000A6ADE"/>
    <w:rsid w:val="000B3499"/>
    <w:rsid w:val="000B3682"/>
    <w:rsid w:val="000B4128"/>
    <w:rsid w:val="000B77C9"/>
    <w:rsid w:val="000C0B01"/>
    <w:rsid w:val="000F4D08"/>
    <w:rsid w:val="001076DF"/>
    <w:rsid w:val="00132654"/>
    <w:rsid w:val="00136A3C"/>
    <w:rsid w:val="00151DF7"/>
    <w:rsid w:val="0015647C"/>
    <w:rsid w:val="00160A75"/>
    <w:rsid w:val="00160C37"/>
    <w:rsid w:val="00160C61"/>
    <w:rsid w:val="0016548F"/>
    <w:rsid w:val="00170804"/>
    <w:rsid w:val="0017124A"/>
    <w:rsid w:val="00192A35"/>
    <w:rsid w:val="00193003"/>
    <w:rsid w:val="00196186"/>
    <w:rsid w:val="00196914"/>
    <w:rsid w:val="001A05E6"/>
    <w:rsid w:val="001D1C6C"/>
    <w:rsid w:val="001E5405"/>
    <w:rsid w:val="001F338C"/>
    <w:rsid w:val="00212E74"/>
    <w:rsid w:val="0021406C"/>
    <w:rsid w:val="002205DC"/>
    <w:rsid w:val="002278AA"/>
    <w:rsid w:val="002350A1"/>
    <w:rsid w:val="0024440D"/>
    <w:rsid w:val="00245DFA"/>
    <w:rsid w:val="002728C1"/>
    <w:rsid w:val="002808BF"/>
    <w:rsid w:val="00282240"/>
    <w:rsid w:val="002946C6"/>
    <w:rsid w:val="0029623A"/>
    <w:rsid w:val="002A370E"/>
    <w:rsid w:val="002C1CFD"/>
    <w:rsid w:val="002C438F"/>
    <w:rsid w:val="002E073C"/>
    <w:rsid w:val="002E67A4"/>
    <w:rsid w:val="002F79F7"/>
    <w:rsid w:val="00304758"/>
    <w:rsid w:val="00306DED"/>
    <w:rsid w:val="00311073"/>
    <w:rsid w:val="003112EB"/>
    <w:rsid w:val="00312605"/>
    <w:rsid w:val="00313863"/>
    <w:rsid w:val="003179A5"/>
    <w:rsid w:val="003224A5"/>
    <w:rsid w:val="00327890"/>
    <w:rsid w:val="0033203D"/>
    <w:rsid w:val="00335940"/>
    <w:rsid w:val="003407ED"/>
    <w:rsid w:val="00356E6A"/>
    <w:rsid w:val="003622B6"/>
    <w:rsid w:val="00367A3C"/>
    <w:rsid w:val="0037273A"/>
    <w:rsid w:val="003800FF"/>
    <w:rsid w:val="00380D5B"/>
    <w:rsid w:val="0039262D"/>
    <w:rsid w:val="00396C1D"/>
    <w:rsid w:val="003B6937"/>
    <w:rsid w:val="003C3D15"/>
    <w:rsid w:val="003D0012"/>
    <w:rsid w:val="003D4175"/>
    <w:rsid w:val="003E0698"/>
    <w:rsid w:val="004049CA"/>
    <w:rsid w:val="00404B7B"/>
    <w:rsid w:val="00406373"/>
    <w:rsid w:val="004169B7"/>
    <w:rsid w:val="00417A00"/>
    <w:rsid w:val="0042063C"/>
    <w:rsid w:val="00424446"/>
    <w:rsid w:val="00427094"/>
    <w:rsid w:val="0044386A"/>
    <w:rsid w:val="004445FE"/>
    <w:rsid w:val="004472D0"/>
    <w:rsid w:val="004534D0"/>
    <w:rsid w:val="00456786"/>
    <w:rsid w:val="00460400"/>
    <w:rsid w:val="00460CF4"/>
    <w:rsid w:val="004671A5"/>
    <w:rsid w:val="004741F2"/>
    <w:rsid w:val="0049003B"/>
    <w:rsid w:val="00495DEC"/>
    <w:rsid w:val="004A0F77"/>
    <w:rsid w:val="004B7A94"/>
    <w:rsid w:val="004C1E80"/>
    <w:rsid w:val="004C3EB2"/>
    <w:rsid w:val="004D6213"/>
    <w:rsid w:val="004F5738"/>
    <w:rsid w:val="005125EF"/>
    <w:rsid w:val="0052294B"/>
    <w:rsid w:val="005229DD"/>
    <w:rsid w:val="005246AB"/>
    <w:rsid w:val="00530315"/>
    <w:rsid w:val="00530C7D"/>
    <w:rsid w:val="00545A02"/>
    <w:rsid w:val="005531FD"/>
    <w:rsid w:val="00563131"/>
    <w:rsid w:val="00565712"/>
    <w:rsid w:val="005719EA"/>
    <w:rsid w:val="00581BE0"/>
    <w:rsid w:val="00591B9D"/>
    <w:rsid w:val="005A1D58"/>
    <w:rsid w:val="005A6BAF"/>
    <w:rsid w:val="005B5562"/>
    <w:rsid w:val="005C7847"/>
    <w:rsid w:val="005E196B"/>
    <w:rsid w:val="005E60D1"/>
    <w:rsid w:val="005F2E36"/>
    <w:rsid w:val="005F5E86"/>
    <w:rsid w:val="005F68D5"/>
    <w:rsid w:val="005F7B33"/>
    <w:rsid w:val="00614B3E"/>
    <w:rsid w:val="00621237"/>
    <w:rsid w:val="006245E6"/>
    <w:rsid w:val="00627701"/>
    <w:rsid w:val="00646F91"/>
    <w:rsid w:val="00654D43"/>
    <w:rsid w:val="00656790"/>
    <w:rsid w:val="006576C8"/>
    <w:rsid w:val="00674B14"/>
    <w:rsid w:val="00675586"/>
    <w:rsid w:val="006779C1"/>
    <w:rsid w:val="00690570"/>
    <w:rsid w:val="006B474B"/>
    <w:rsid w:val="006B6082"/>
    <w:rsid w:val="006C1EE6"/>
    <w:rsid w:val="006E00C7"/>
    <w:rsid w:val="006E6420"/>
    <w:rsid w:val="00717B27"/>
    <w:rsid w:val="00726CCE"/>
    <w:rsid w:val="00744BAF"/>
    <w:rsid w:val="00754E11"/>
    <w:rsid w:val="00757981"/>
    <w:rsid w:val="00794DE1"/>
    <w:rsid w:val="007B1A15"/>
    <w:rsid w:val="007C526E"/>
    <w:rsid w:val="007E3E50"/>
    <w:rsid w:val="007F2668"/>
    <w:rsid w:val="007F4C1D"/>
    <w:rsid w:val="007F7143"/>
    <w:rsid w:val="0082435E"/>
    <w:rsid w:val="008263F0"/>
    <w:rsid w:val="0083468A"/>
    <w:rsid w:val="008438DC"/>
    <w:rsid w:val="00846B17"/>
    <w:rsid w:val="008745D2"/>
    <w:rsid w:val="00881173"/>
    <w:rsid w:val="00891938"/>
    <w:rsid w:val="008C07E3"/>
    <w:rsid w:val="008C5A93"/>
    <w:rsid w:val="008C6ED6"/>
    <w:rsid w:val="008D10C6"/>
    <w:rsid w:val="008F062E"/>
    <w:rsid w:val="009079D8"/>
    <w:rsid w:val="00910329"/>
    <w:rsid w:val="00914520"/>
    <w:rsid w:val="0092445A"/>
    <w:rsid w:val="00924FE7"/>
    <w:rsid w:val="00926E27"/>
    <w:rsid w:val="00927624"/>
    <w:rsid w:val="00942052"/>
    <w:rsid w:val="00946224"/>
    <w:rsid w:val="00952D72"/>
    <w:rsid w:val="009560AF"/>
    <w:rsid w:val="009736AB"/>
    <w:rsid w:val="0097418D"/>
    <w:rsid w:val="00982825"/>
    <w:rsid w:val="00985246"/>
    <w:rsid w:val="009A430F"/>
    <w:rsid w:val="009B4751"/>
    <w:rsid w:val="009B4C8F"/>
    <w:rsid w:val="009E03DD"/>
    <w:rsid w:val="009E3C06"/>
    <w:rsid w:val="009E5793"/>
    <w:rsid w:val="009E7AFB"/>
    <w:rsid w:val="009F2EDE"/>
    <w:rsid w:val="00A01A77"/>
    <w:rsid w:val="00A046BD"/>
    <w:rsid w:val="00A13435"/>
    <w:rsid w:val="00A157A7"/>
    <w:rsid w:val="00A26030"/>
    <w:rsid w:val="00A45E97"/>
    <w:rsid w:val="00A6672E"/>
    <w:rsid w:val="00A67852"/>
    <w:rsid w:val="00A67F8F"/>
    <w:rsid w:val="00A735E9"/>
    <w:rsid w:val="00A73F89"/>
    <w:rsid w:val="00A9162A"/>
    <w:rsid w:val="00A95AEE"/>
    <w:rsid w:val="00AB0FAD"/>
    <w:rsid w:val="00AB206C"/>
    <w:rsid w:val="00AB7FE2"/>
    <w:rsid w:val="00AF454F"/>
    <w:rsid w:val="00B343CA"/>
    <w:rsid w:val="00B55087"/>
    <w:rsid w:val="00B56FE1"/>
    <w:rsid w:val="00B61361"/>
    <w:rsid w:val="00B70761"/>
    <w:rsid w:val="00B74753"/>
    <w:rsid w:val="00B81E91"/>
    <w:rsid w:val="00B83232"/>
    <w:rsid w:val="00B83442"/>
    <w:rsid w:val="00B94215"/>
    <w:rsid w:val="00BA1484"/>
    <w:rsid w:val="00BA2E53"/>
    <w:rsid w:val="00BA2F85"/>
    <w:rsid w:val="00BA60F1"/>
    <w:rsid w:val="00BD4D56"/>
    <w:rsid w:val="00BD6B31"/>
    <w:rsid w:val="00BE0259"/>
    <w:rsid w:val="00BE64E7"/>
    <w:rsid w:val="00C01043"/>
    <w:rsid w:val="00C07314"/>
    <w:rsid w:val="00C121D4"/>
    <w:rsid w:val="00C1584B"/>
    <w:rsid w:val="00C16252"/>
    <w:rsid w:val="00C414D0"/>
    <w:rsid w:val="00C57210"/>
    <w:rsid w:val="00C57996"/>
    <w:rsid w:val="00C65EE6"/>
    <w:rsid w:val="00C73EB3"/>
    <w:rsid w:val="00C76F84"/>
    <w:rsid w:val="00C86B01"/>
    <w:rsid w:val="00C9052E"/>
    <w:rsid w:val="00C92B7E"/>
    <w:rsid w:val="00C92BB3"/>
    <w:rsid w:val="00C96658"/>
    <w:rsid w:val="00CA0309"/>
    <w:rsid w:val="00CA4CD7"/>
    <w:rsid w:val="00CB3E49"/>
    <w:rsid w:val="00CB49E2"/>
    <w:rsid w:val="00CB5C95"/>
    <w:rsid w:val="00CD21DB"/>
    <w:rsid w:val="00CD4A4C"/>
    <w:rsid w:val="00CD5FEB"/>
    <w:rsid w:val="00CE0705"/>
    <w:rsid w:val="00CF183C"/>
    <w:rsid w:val="00D05693"/>
    <w:rsid w:val="00D073B0"/>
    <w:rsid w:val="00D30FD5"/>
    <w:rsid w:val="00D5157E"/>
    <w:rsid w:val="00D57FF5"/>
    <w:rsid w:val="00D769A0"/>
    <w:rsid w:val="00D77E77"/>
    <w:rsid w:val="00DB120F"/>
    <w:rsid w:val="00DB3752"/>
    <w:rsid w:val="00DB5B20"/>
    <w:rsid w:val="00DD11BC"/>
    <w:rsid w:val="00DD4AE4"/>
    <w:rsid w:val="00DE659F"/>
    <w:rsid w:val="00DF10C0"/>
    <w:rsid w:val="00E23E3E"/>
    <w:rsid w:val="00E4518C"/>
    <w:rsid w:val="00E66A65"/>
    <w:rsid w:val="00E73025"/>
    <w:rsid w:val="00E74522"/>
    <w:rsid w:val="00E802A8"/>
    <w:rsid w:val="00E96187"/>
    <w:rsid w:val="00EB67A0"/>
    <w:rsid w:val="00EC35D7"/>
    <w:rsid w:val="00ED0C89"/>
    <w:rsid w:val="00ED58B8"/>
    <w:rsid w:val="00ED6271"/>
    <w:rsid w:val="00ED6EB7"/>
    <w:rsid w:val="00EE0940"/>
    <w:rsid w:val="00EF2B09"/>
    <w:rsid w:val="00F04E47"/>
    <w:rsid w:val="00F07299"/>
    <w:rsid w:val="00F10497"/>
    <w:rsid w:val="00F17D31"/>
    <w:rsid w:val="00F31318"/>
    <w:rsid w:val="00F37EE6"/>
    <w:rsid w:val="00F45E42"/>
    <w:rsid w:val="00F56D85"/>
    <w:rsid w:val="00F61429"/>
    <w:rsid w:val="00F63B00"/>
    <w:rsid w:val="00F66DFB"/>
    <w:rsid w:val="00F81399"/>
    <w:rsid w:val="00F8435B"/>
    <w:rsid w:val="00F86B3C"/>
    <w:rsid w:val="00F9068A"/>
    <w:rsid w:val="00F965F2"/>
    <w:rsid w:val="00FA22D9"/>
    <w:rsid w:val="00FC47A7"/>
    <w:rsid w:val="00FD7AD1"/>
    <w:rsid w:val="00FF527B"/>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06F3-73F8-4263-B2EC-B85ADE55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2021-09-01T20:03:00Z</cp:lastPrinted>
  <dcterms:created xsi:type="dcterms:W3CDTF">2021-10-06T21:15:00Z</dcterms:created>
  <dcterms:modified xsi:type="dcterms:W3CDTF">2021-10-06T21:15:00Z</dcterms:modified>
</cp:coreProperties>
</file>